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C0" w:rsidRPr="00AB70C0" w:rsidRDefault="00AB70C0" w:rsidP="00AB70C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Инструкция к платформе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ClusterDelta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Online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B70C0" w:rsidRPr="00AB70C0" w:rsidRDefault="00AB70C0" w:rsidP="00AB70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B70C0" w:rsidRPr="00AB70C0" w:rsidRDefault="00AB70C0" w:rsidP="00AB70C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B7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1.Запуск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ClusterDelta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Online</w:t>
      </w:r>
      <w:proofErr w:type="spellEnd"/>
    </w:p>
    <w:p w:rsidR="00AB70C0" w:rsidRPr="00AB70C0" w:rsidRDefault="00AB70C0" w:rsidP="00AB70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после запуска, Вы должны увидеть интерфейс запущенной платформы, загруженную страницу сайта http://my.clusterdelta.com и, в правом нижнем углу, состояние успешного соединение в виде надписи на зеленом фоне  </w:t>
      </w:r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>Connected</w:t>
      </w:r>
      <w:proofErr w:type="spellEnd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>to</w:t>
      </w:r>
      <w:proofErr w:type="spellEnd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>Primary</w:t>
      </w:r>
      <w:proofErr w:type="spellEnd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>Server</w:t>
      </w:r>
      <w:proofErr w:type="spellEnd"/>
      <w:r w:rsidRPr="00AB70C0">
        <w:rPr>
          <w:rFonts w:ascii="Times New Roman" w:eastAsia="Times New Roman" w:hAnsi="Times New Roman" w:cs="Times New Roman"/>
          <w:color w:val="000000"/>
          <w:sz w:val="17"/>
          <w:szCs w:val="17"/>
          <w:bdr w:val="single" w:sz="6" w:space="0" w:color="000000" w:frame="1"/>
          <w:shd w:val="clear" w:color="auto" w:fill="33FF33"/>
          <w:lang w:eastAsia="ru-RU"/>
        </w:rPr>
        <w:t xml:space="preserve"> </w:t>
      </w: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(или </w:t>
      </w:r>
      <w:proofErr w:type="spell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Secondary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Server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что, в целом, тоже является успешным результатом) </w:t>
      </w:r>
    </w:p>
    <w:tbl>
      <w:tblPr>
        <w:tblW w:w="0" w:type="auto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6751"/>
      </w:tblGrid>
      <w:tr w:rsidR="00AB70C0" w:rsidRPr="00AB70C0" w:rsidTr="00AB70C0">
        <w:trPr>
          <w:tblCellSpacing w:w="0" w:type="dxa"/>
          <w:jc w:val="center"/>
        </w:trPr>
        <w:tc>
          <w:tcPr>
            <w:tcW w:w="0" w:type="auto"/>
            <w:shd w:val="clear" w:color="auto" w:fill="000000"/>
            <w:hideMark/>
          </w:tcPr>
          <w:p w:rsidR="00AB70C0" w:rsidRPr="00AB70C0" w:rsidRDefault="00AB70C0" w:rsidP="00AB7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0C0">
              <w:rPr>
                <w:rFonts w:ascii="Tahoma" w:eastAsia="Times New Roman" w:hAnsi="Tahoma" w:cs="Tahoma"/>
                <w:color w:val="AAAAAA"/>
                <w:sz w:val="17"/>
                <w:szCs w:val="17"/>
                <w:lang w:eastAsia="ru-RU"/>
              </w:rPr>
              <w:t>Нажмите для увеличения</w:t>
            </w:r>
          </w:p>
        </w:tc>
      </w:tr>
      <w:tr w:rsidR="00AB70C0" w:rsidRPr="00AB70C0" w:rsidTr="00AB70C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70C0" w:rsidRPr="00AB70C0" w:rsidRDefault="00AB70C0" w:rsidP="00AB7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359BC5" wp14:editId="50A5821F">
                  <wp:extent cx="4286885" cy="2600960"/>
                  <wp:effectExtent l="0" t="0" r="0" b="8890"/>
                  <wp:docPr id="4" name="Рисунок 4" descr="http://my.clusterdelta.com/portal/platform/img/cd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y.clusterdelta.com/portal/platform/img/cd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AB70C0" w:rsidRPr="00AB70C0" w:rsidRDefault="00AB70C0" w:rsidP="00AB70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отобразить кластерный график на экране необходимо выбрать нужный инструмент, путем нажатия на кнопку </w:t>
      </w:r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Select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Market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Instrument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From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List</w:t>
      </w:r>
      <w:proofErr w:type="spellEnd"/>
      <w:r w:rsidRPr="00AB70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6751"/>
      </w:tblGrid>
      <w:tr w:rsidR="00AB70C0" w:rsidRPr="00AB70C0" w:rsidTr="00AB70C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70C0" w:rsidRPr="00AB70C0" w:rsidRDefault="00AB70C0" w:rsidP="00AB7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86885" cy="2101850"/>
                  <wp:effectExtent l="0" t="0" r="0" b="0"/>
                  <wp:docPr id="3" name="Рисунок 3" descr="http://my.clusterdelta.com/portal/platform/img/cd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y.clusterdelta.com/portal/platform/img/cd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0C0" w:rsidRPr="00AB70C0" w:rsidRDefault="00AB70C0" w:rsidP="00AB70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все сделано верно, то на экране отобразится кластерный график выбранного инструмента начиная с того времени, которое указано над логотипом платформы. </w:t>
      </w:r>
    </w:p>
    <w:tbl>
      <w:tblPr>
        <w:tblW w:w="0" w:type="auto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6751"/>
      </w:tblGrid>
      <w:tr w:rsidR="00AB70C0" w:rsidRPr="00AB70C0" w:rsidTr="00AB70C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70C0" w:rsidRPr="00AB70C0" w:rsidRDefault="00AB70C0" w:rsidP="00AB7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286885" cy="2838450"/>
                  <wp:effectExtent l="0" t="0" r="0" b="0"/>
                  <wp:docPr id="2" name="Рисунок 2" descr="http://my.clusterdelta.com/portal/platform/img/cd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y.clusterdelta.com/portal/platform/img/cd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0C0" w:rsidRPr="00AB70C0" w:rsidRDefault="00AB70C0" w:rsidP="00AB70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забудьте проверить, что у вас правильно установлено имя пользователя и пароль (которое Вы указали при регистрации на форуме http://forum.clusterdelta.com) в меню "</w:t>
      </w:r>
      <w:proofErr w:type="spell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Connection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"-&gt;"</w:t>
      </w:r>
      <w:proofErr w:type="spell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Account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Information</w:t>
      </w:r>
      <w:proofErr w:type="spellEnd"/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</w:p>
    <w:tbl>
      <w:tblPr>
        <w:tblW w:w="0" w:type="auto"/>
        <w:jc w:val="center"/>
        <w:tblCellSpacing w:w="0" w:type="dxa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4650"/>
      </w:tblGrid>
      <w:tr w:rsidR="00AB70C0" w:rsidRPr="00AB70C0" w:rsidTr="00AB70C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B70C0" w:rsidRPr="00AB70C0" w:rsidRDefault="00AB70C0" w:rsidP="00AB7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0845" cy="4120515"/>
                  <wp:effectExtent l="0" t="0" r="1905" b="0"/>
                  <wp:docPr id="1" name="Рисунок 1" descr="http://my.clusterdelta.com/portal/platform/img/cd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y.clusterdelta.com/portal/platform/img/cd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845" cy="412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0C0" w:rsidRPr="00AB70C0" w:rsidRDefault="00AB70C0" w:rsidP="00AB70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0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726D9" w:rsidRDefault="00B726D9"/>
    <w:sectPr w:rsidR="00B72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23895"/>
    <w:multiLevelType w:val="multilevel"/>
    <w:tmpl w:val="E492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51B"/>
    <w:rsid w:val="0047551B"/>
    <w:rsid w:val="00AB70C0"/>
    <w:rsid w:val="00B7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70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B70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70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70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B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70C0"/>
    <w:rPr>
      <w:color w:val="0000FF"/>
      <w:u w:val="single"/>
    </w:rPr>
  </w:style>
  <w:style w:type="character" w:styleId="a5">
    <w:name w:val="Strong"/>
    <w:basedOn w:val="a0"/>
    <w:uiPriority w:val="22"/>
    <w:qFormat/>
    <w:rsid w:val="00AB70C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B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7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B70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B70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70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70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B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B70C0"/>
    <w:rPr>
      <w:color w:val="0000FF"/>
      <w:u w:val="single"/>
    </w:rPr>
  </w:style>
  <w:style w:type="character" w:styleId="a5">
    <w:name w:val="Strong"/>
    <w:basedOn w:val="a0"/>
    <w:uiPriority w:val="22"/>
    <w:qFormat/>
    <w:rsid w:val="00AB70C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B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7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Company>SPecialiST RePack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2017-03-15T16:47:00Z</dcterms:created>
  <dcterms:modified xsi:type="dcterms:W3CDTF">2017-03-15T16:49:00Z</dcterms:modified>
</cp:coreProperties>
</file>